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49" w:rsidRPr="005035AD" w:rsidRDefault="007C5149" w:rsidP="007C51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035AD">
        <w:rPr>
          <w:rFonts w:ascii="Times New Roman" w:hAnsi="Times New Roman" w:cs="Times New Roman"/>
          <w:b/>
          <w:bCs/>
          <w:sz w:val="20"/>
          <w:szCs w:val="20"/>
        </w:rPr>
        <w:t>Załącznik nr 1.</w:t>
      </w:r>
      <w:r w:rsidR="00EF1AF8" w:rsidRPr="005035AD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ED1A8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5035AD">
        <w:rPr>
          <w:rFonts w:ascii="Times New Roman" w:hAnsi="Times New Roman" w:cs="Times New Roman"/>
          <w:b/>
          <w:bCs/>
          <w:sz w:val="20"/>
          <w:szCs w:val="20"/>
        </w:rPr>
        <w:t xml:space="preserve"> do SIWZ</w:t>
      </w:r>
      <w:r w:rsidR="005035A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035AD">
        <w:rPr>
          <w:rFonts w:ascii="Times New Roman" w:hAnsi="Times New Roman" w:cs="Times New Roman"/>
          <w:b/>
          <w:bCs/>
          <w:sz w:val="20"/>
          <w:szCs w:val="20"/>
        </w:rPr>
        <w:t>– Formularz Szczegółowy Oferty</w:t>
      </w:r>
      <w:r w:rsidR="00ED1A84">
        <w:rPr>
          <w:rFonts w:ascii="Times New Roman" w:hAnsi="Times New Roman" w:cs="Times New Roman"/>
          <w:b/>
          <w:bCs/>
          <w:sz w:val="20"/>
          <w:szCs w:val="20"/>
        </w:rPr>
        <w:t xml:space="preserve"> – Pakiet nr 9A</w:t>
      </w:r>
    </w:p>
    <w:p w:rsidR="007C5149" w:rsidRPr="005035AD" w:rsidRDefault="007C5149" w:rsidP="007C51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035AD">
        <w:rPr>
          <w:rFonts w:ascii="Times New Roman" w:hAnsi="Times New Roman" w:cs="Times New Roman"/>
          <w:bCs/>
          <w:sz w:val="20"/>
          <w:szCs w:val="20"/>
        </w:rPr>
        <w:t>Oznaczenie postępowania:</w:t>
      </w:r>
      <w:r w:rsidRPr="005035AD">
        <w:rPr>
          <w:rFonts w:ascii="Times New Roman" w:hAnsi="Times New Roman" w:cs="Times New Roman"/>
          <w:b/>
          <w:bCs/>
          <w:sz w:val="20"/>
          <w:szCs w:val="20"/>
        </w:rPr>
        <w:t xml:space="preserve"> DA.ZP.242.</w:t>
      </w:r>
      <w:r w:rsidR="004A41CF" w:rsidRPr="005035AD">
        <w:rPr>
          <w:rFonts w:ascii="Times New Roman" w:hAnsi="Times New Roman" w:cs="Times New Roman"/>
          <w:b/>
          <w:bCs/>
          <w:sz w:val="20"/>
          <w:szCs w:val="20"/>
        </w:rPr>
        <w:t>98</w:t>
      </w:r>
      <w:r w:rsidRPr="005035AD">
        <w:rPr>
          <w:rFonts w:ascii="Times New Roman" w:hAnsi="Times New Roman" w:cs="Times New Roman"/>
          <w:b/>
          <w:bCs/>
          <w:sz w:val="20"/>
          <w:szCs w:val="20"/>
        </w:rPr>
        <w:t>.2018</w:t>
      </w:r>
    </w:p>
    <w:p w:rsidR="007C5149" w:rsidRPr="005035AD" w:rsidRDefault="007C5149" w:rsidP="007C5149">
      <w:pPr>
        <w:rPr>
          <w:rFonts w:ascii="Times New Roman" w:hAnsi="Times New Roman" w:cs="Times New Roman"/>
          <w:sz w:val="20"/>
          <w:szCs w:val="20"/>
        </w:rPr>
      </w:pPr>
    </w:p>
    <w:p w:rsidR="007C5149" w:rsidRPr="005035AD" w:rsidRDefault="007C5149" w:rsidP="007C5149">
      <w:pPr>
        <w:jc w:val="center"/>
        <w:rPr>
          <w:rFonts w:ascii="Times New Roman" w:hAnsi="Times New Roman" w:cs="Times New Roman"/>
          <w:b/>
          <w:szCs w:val="20"/>
        </w:rPr>
      </w:pPr>
      <w:r w:rsidRPr="005035AD">
        <w:rPr>
          <w:rFonts w:ascii="Times New Roman" w:hAnsi="Times New Roman" w:cs="Times New Roman"/>
          <w:b/>
          <w:szCs w:val="20"/>
        </w:rPr>
        <w:t xml:space="preserve">PAKIET NR </w:t>
      </w:r>
      <w:r w:rsidR="00EF1AF8" w:rsidRPr="005035AD">
        <w:rPr>
          <w:rFonts w:ascii="Times New Roman" w:hAnsi="Times New Roman" w:cs="Times New Roman"/>
          <w:b/>
          <w:szCs w:val="20"/>
        </w:rPr>
        <w:t>9</w:t>
      </w:r>
      <w:r w:rsidR="00ED1A84">
        <w:rPr>
          <w:rFonts w:ascii="Times New Roman" w:hAnsi="Times New Roman" w:cs="Times New Roman"/>
          <w:b/>
          <w:szCs w:val="20"/>
        </w:rPr>
        <w:t>A</w:t>
      </w:r>
      <w:r w:rsidRPr="005035AD">
        <w:rPr>
          <w:rFonts w:ascii="Times New Roman" w:hAnsi="Times New Roman" w:cs="Times New Roman"/>
          <w:b/>
          <w:szCs w:val="20"/>
        </w:rPr>
        <w:t>:</w:t>
      </w:r>
    </w:p>
    <w:p w:rsidR="007C5149" w:rsidRPr="005035AD" w:rsidRDefault="007C5149" w:rsidP="007C5149">
      <w:pPr>
        <w:rPr>
          <w:rFonts w:ascii="Times New Roman" w:hAnsi="Times New Roman" w:cs="Times New Roman"/>
          <w:b/>
          <w:szCs w:val="20"/>
        </w:rPr>
      </w:pPr>
    </w:p>
    <w:p w:rsidR="007C5149" w:rsidRPr="005035AD" w:rsidRDefault="007C5149" w:rsidP="007C5149">
      <w:pPr>
        <w:jc w:val="center"/>
        <w:rPr>
          <w:rFonts w:ascii="Times New Roman" w:hAnsi="Times New Roman" w:cs="Times New Roman"/>
          <w:b/>
          <w:szCs w:val="20"/>
        </w:rPr>
      </w:pPr>
      <w:r w:rsidRPr="005035AD">
        <w:rPr>
          <w:rFonts w:ascii="Times New Roman" w:hAnsi="Times New Roman" w:cs="Times New Roman"/>
          <w:b/>
          <w:szCs w:val="20"/>
        </w:rPr>
        <w:t>Pozycja 3:</w:t>
      </w:r>
      <w:r w:rsidR="00346BD9" w:rsidRPr="005035AD">
        <w:rPr>
          <w:rFonts w:ascii="Times New Roman" w:hAnsi="Times New Roman" w:cs="Times New Roman"/>
          <w:b/>
          <w:szCs w:val="20"/>
        </w:rPr>
        <w:t xml:space="preserve"> Stół wielofunkcyjny do ćwiczeń siłowych ręki</w:t>
      </w:r>
      <w:r w:rsidR="00CE2E6F" w:rsidRPr="005035AD">
        <w:rPr>
          <w:rFonts w:ascii="Times New Roman" w:hAnsi="Times New Roman" w:cs="Times New Roman"/>
          <w:b/>
          <w:szCs w:val="20"/>
        </w:rPr>
        <w:t xml:space="preserve"> </w:t>
      </w:r>
      <w:r w:rsidRPr="005035AD">
        <w:rPr>
          <w:rFonts w:ascii="Times New Roman" w:hAnsi="Times New Roman" w:cs="Times New Roman"/>
          <w:b/>
          <w:szCs w:val="20"/>
        </w:rPr>
        <w:t>– 1 szt</w:t>
      </w:r>
      <w:r w:rsidR="00CF6B61" w:rsidRPr="005035AD">
        <w:rPr>
          <w:rFonts w:ascii="Times New Roman" w:hAnsi="Times New Roman" w:cs="Times New Roman"/>
          <w:b/>
          <w:szCs w:val="20"/>
        </w:rPr>
        <w:t>.</w:t>
      </w:r>
    </w:p>
    <w:p w:rsidR="007C5149" w:rsidRPr="005035AD" w:rsidRDefault="007C5149" w:rsidP="007C5149">
      <w:pPr>
        <w:rPr>
          <w:rFonts w:ascii="Times New Roman" w:hAnsi="Times New Roman" w:cs="Times New Roman"/>
          <w:b/>
          <w:sz w:val="20"/>
          <w:szCs w:val="20"/>
        </w:rPr>
      </w:pPr>
      <w:r w:rsidRPr="005035AD">
        <w:rPr>
          <w:rFonts w:ascii="Times New Roman" w:hAnsi="Times New Roman" w:cs="Times New Roman"/>
          <w:sz w:val="20"/>
          <w:szCs w:val="20"/>
        </w:rPr>
        <w:t>(Dostawa:</w:t>
      </w:r>
      <w:r w:rsidRPr="005035AD">
        <w:rPr>
          <w:rStyle w:val="Pogrubienie"/>
          <w:rFonts w:ascii="Times New Roman" w:hAnsi="Times New Roman" w:cs="Times New Roman"/>
          <w:sz w:val="20"/>
          <w:szCs w:val="20"/>
        </w:rPr>
        <w:t xml:space="preserve"> Oddział Neurologii</w:t>
      </w:r>
      <w:r w:rsidRPr="005035AD">
        <w:rPr>
          <w:rStyle w:val="Pogrubienie"/>
          <w:rFonts w:ascii="Times New Roman" w:hAnsi="Times New Roman" w:cs="Times New Roman"/>
          <w:b w:val="0"/>
          <w:sz w:val="20"/>
          <w:szCs w:val="20"/>
        </w:rPr>
        <w:t>)</w:t>
      </w: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6988"/>
        <w:gridCol w:w="1667"/>
        <w:gridCol w:w="4962"/>
      </w:tblGrid>
      <w:tr w:rsidR="007C5149" w:rsidRPr="005035AD" w:rsidTr="006A303D">
        <w:trPr>
          <w:trHeight w:val="2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Producent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6A303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6A303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Kraj pochodzenia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C5149" w:rsidRPr="005035AD" w:rsidTr="006A303D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Rok produkcji 2018, urządzenie fabrycznie nowe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C5149" w:rsidRPr="005035AD" w:rsidRDefault="007C5149" w:rsidP="007C514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5149" w:rsidRPr="005035AD" w:rsidRDefault="007C5149" w:rsidP="007C5149">
      <w:pPr>
        <w:pStyle w:val="Akapitzlist"/>
        <w:numPr>
          <w:ilvl w:val="0"/>
          <w:numId w:val="6"/>
        </w:num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5AD">
        <w:rPr>
          <w:rFonts w:ascii="Times New Roman" w:hAnsi="Times New Roman" w:cs="Times New Roman"/>
          <w:b/>
          <w:sz w:val="20"/>
          <w:szCs w:val="20"/>
        </w:rPr>
        <w:t xml:space="preserve">Opis Przedmiotu zamówienia:      </w:t>
      </w:r>
    </w:p>
    <w:p w:rsidR="007C5149" w:rsidRPr="005035AD" w:rsidRDefault="007C5149" w:rsidP="007C5149">
      <w:pPr>
        <w:pStyle w:val="Akapitzlist"/>
        <w:spacing w:before="60" w:after="60" w:line="240" w:lineRule="auto"/>
        <w:rPr>
          <w:rFonts w:ascii="Times New Roman" w:eastAsia="Andale Sans UI" w:hAnsi="Times New Roman" w:cs="Times New Roman"/>
          <w:b/>
          <w:kern w:val="2"/>
          <w:sz w:val="20"/>
          <w:szCs w:val="20"/>
          <w:lang w:eastAsia="pl-PL"/>
        </w:rPr>
      </w:pPr>
    </w:p>
    <w:tbl>
      <w:tblPr>
        <w:tblW w:w="1405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5954"/>
        <w:gridCol w:w="6804"/>
      </w:tblGrid>
      <w:tr w:rsidR="007C5149" w:rsidRPr="005035AD" w:rsidTr="006A303D">
        <w:trPr>
          <w:trHeight w:val="76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Opis przedmiotu zamówienia (parametry wymagane)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149" w:rsidRPr="005035AD" w:rsidRDefault="007C514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5035A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 xml:space="preserve">Parametry oferowane </w:t>
            </w:r>
            <w:r w:rsidRPr="005035AD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br/>
            </w:r>
            <w:r w:rsidRPr="005035A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(podać zakres lub opisać)</w:t>
            </w:r>
          </w:p>
        </w:tc>
      </w:tr>
      <w:tr w:rsidR="00346BD9" w:rsidRPr="005035AD" w:rsidTr="006A303D">
        <w:trPr>
          <w:trHeight w:val="7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BD9" w:rsidRPr="005035AD" w:rsidRDefault="00346BD9" w:rsidP="006A303D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9" w:rsidRPr="005035AD" w:rsidRDefault="00346BD9" w:rsidP="00346BD9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Funkcjonalność urządzeń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D9" w:rsidRPr="005035AD" w:rsidRDefault="00346BD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46BD9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BD9" w:rsidRPr="005035AD" w:rsidRDefault="00346BD9" w:rsidP="006A303D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9" w:rsidRPr="005035AD" w:rsidRDefault="00346BD9" w:rsidP="00346BD9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Nowoczesny kształt stanowisk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D9" w:rsidRPr="005035AD" w:rsidRDefault="00346BD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46BD9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BD9" w:rsidRPr="005035AD" w:rsidRDefault="00346BD9" w:rsidP="006A303D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9" w:rsidRPr="005035AD" w:rsidRDefault="00346BD9" w:rsidP="007D51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Możliwość ćwiczenia jednocześnie 4 pacjentów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D9" w:rsidRPr="005035AD" w:rsidRDefault="00346BD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46BD9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BD9" w:rsidRPr="005035AD" w:rsidRDefault="00346BD9" w:rsidP="006A303D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9" w:rsidRPr="005035AD" w:rsidRDefault="00346BD9" w:rsidP="00346BD9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Drewniany blat z regulacją wysokości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D9" w:rsidRPr="005035AD" w:rsidRDefault="00346BD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46BD9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BD9" w:rsidRPr="005035AD" w:rsidRDefault="00346BD9" w:rsidP="006A303D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9" w:rsidRPr="005035AD" w:rsidRDefault="00346BD9" w:rsidP="00346BD9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Kolumna oporowa umieszczona w centralnej części stołu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D9" w:rsidRPr="005035AD" w:rsidRDefault="00346BD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46BD9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BD9" w:rsidRPr="005035AD" w:rsidRDefault="00346BD9" w:rsidP="006A303D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9" w:rsidRPr="005035AD" w:rsidRDefault="00346BD9" w:rsidP="00346BD9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Niezależne stosy ciężarków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D9" w:rsidRPr="005035AD" w:rsidRDefault="00346BD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46BD9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BD9" w:rsidRPr="005035AD" w:rsidRDefault="00346BD9" w:rsidP="006A303D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9" w:rsidRPr="005035AD" w:rsidRDefault="00346BD9" w:rsidP="00346BD9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Szybkie i precyzyjne dostosowanie oporu do możliwości ćwiczącego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D9" w:rsidRPr="005035AD" w:rsidRDefault="00346BD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46BD9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BD9" w:rsidRPr="005035AD" w:rsidRDefault="00346BD9" w:rsidP="006A303D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9" w:rsidRPr="005035AD" w:rsidRDefault="00346BD9" w:rsidP="00346BD9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Szeroki zakres regulacji oporu od 250g do 2750g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D9" w:rsidRPr="005035AD" w:rsidRDefault="00346BD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46BD9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BD9" w:rsidRPr="005035AD" w:rsidRDefault="00346BD9" w:rsidP="006A303D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9" w:rsidRPr="005035AD" w:rsidRDefault="00346BD9" w:rsidP="007D51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12 niezależnych urządzeń do ćwiczeń ręki;</w:t>
            </w:r>
          </w:p>
          <w:p w:rsidR="00346BD9" w:rsidRPr="005035AD" w:rsidRDefault="00346BD9" w:rsidP="00346BD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ćwiczenie zginania palców ręki </w:t>
            </w:r>
          </w:p>
          <w:p w:rsidR="00346BD9" w:rsidRPr="005035AD" w:rsidRDefault="00346BD9" w:rsidP="00346BD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ćwiczenie chwytu cylindrycznego ręki,</w:t>
            </w:r>
          </w:p>
          <w:p w:rsidR="00346BD9" w:rsidRPr="005035AD" w:rsidRDefault="00346BD9" w:rsidP="00346BD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ćwiczenie przeciwstawiania kciuka w stosunku do </w:t>
            </w:r>
            <w:proofErr w:type="spellStart"/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ll</w:t>
            </w:r>
            <w:proofErr w:type="spellEnd"/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-V palca ręki</w:t>
            </w:r>
          </w:p>
          <w:p w:rsidR="00346BD9" w:rsidRPr="005035AD" w:rsidRDefault="00346BD9" w:rsidP="00346BD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ćwiczenie chwytu </w:t>
            </w:r>
            <w:proofErr w:type="spellStart"/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szczypcowego</w:t>
            </w:r>
            <w:proofErr w:type="spellEnd"/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palców ręki</w:t>
            </w:r>
          </w:p>
          <w:p w:rsidR="00346BD9" w:rsidRPr="005035AD" w:rsidRDefault="00346BD9" w:rsidP="00346BD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przyciąganie uchwytów o różnym kształcie do siebie</w:t>
            </w:r>
          </w:p>
          <w:p w:rsidR="00346BD9" w:rsidRPr="005035AD" w:rsidRDefault="00346BD9" w:rsidP="00346BD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podciąganie uchwytów o różnym kształcie do góry</w:t>
            </w:r>
          </w:p>
          <w:p w:rsidR="00346BD9" w:rsidRPr="005035AD" w:rsidRDefault="00346BD9" w:rsidP="00346BD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ćwiczenie zginania palców ręki w opozycji do kciuka</w:t>
            </w:r>
          </w:p>
          <w:p w:rsidR="00346BD9" w:rsidRPr="005035AD" w:rsidRDefault="00346BD9" w:rsidP="00346BD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ćwiczenie zginania dłoniowego i grzbietowego nadgarstka</w:t>
            </w:r>
          </w:p>
          <w:p w:rsidR="00346BD9" w:rsidRPr="005035AD" w:rsidRDefault="00346BD9" w:rsidP="00346BD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ćwiczenie chwytu wielopalcowego, tzw. kula</w:t>
            </w:r>
          </w:p>
          <w:p w:rsidR="00346BD9" w:rsidRPr="005035AD" w:rsidRDefault="00346BD9" w:rsidP="00346BD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ćwiczenie prostowania palców</w:t>
            </w:r>
          </w:p>
          <w:p w:rsidR="00346BD9" w:rsidRPr="005035AD" w:rsidRDefault="00346BD9" w:rsidP="00346BD9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ćwiczenie pronacji i </w:t>
            </w:r>
            <w:proofErr w:type="spellStart"/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supinacji</w:t>
            </w:r>
            <w:proofErr w:type="spellEnd"/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przedramienia</w:t>
            </w:r>
          </w:p>
          <w:p w:rsidR="00346BD9" w:rsidRPr="005035AD" w:rsidRDefault="00346BD9" w:rsidP="007D51D3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ćwiczenie zginania </w:t>
            </w:r>
            <w:proofErr w:type="spellStart"/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dołokciowego</w:t>
            </w:r>
            <w:proofErr w:type="spellEnd"/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</w:t>
            </w:r>
            <w:proofErr w:type="spellStart"/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dopromieniowego</w:t>
            </w:r>
            <w:proofErr w:type="spellEnd"/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nadgarstka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D9" w:rsidRPr="005035AD" w:rsidRDefault="00346BD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46BD9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BD9" w:rsidRPr="005035AD" w:rsidRDefault="00346BD9" w:rsidP="006A303D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9" w:rsidRPr="005035AD" w:rsidRDefault="00346BD9" w:rsidP="00346BD9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Wymiary stołu : 110-llOcm +/- </w:t>
            </w:r>
            <w:proofErr w:type="spellStart"/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lOcm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D9" w:rsidRPr="005035AD" w:rsidRDefault="00346BD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46BD9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BD9" w:rsidRPr="005035AD" w:rsidRDefault="00346BD9" w:rsidP="006A303D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9" w:rsidRPr="005035AD" w:rsidRDefault="00346BD9" w:rsidP="00346BD9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Kolor stołu do uzgodnienia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D9" w:rsidRPr="005035AD" w:rsidRDefault="00346BD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46BD9" w:rsidRPr="005035AD" w:rsidTr="006A303D">
        <w:trPr>
          <w:trHeight w:val="25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6BD9" w:rsidRPr="005035AD" w:rsidRDefault="00346BD9" w:rsidP="006A303D">
            <w:pPr>
              <w:pStyle w:val="Standard"/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D9" w:rsidRPr="005035AD" w:rsidRDefault="00346BD9" w:rsidP="00346BD9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5AD">
              <w:rPr>
                <w:rFonts w:ascii="Times New Roman" w:hAnsi="Times New Roman" w:cs="Times New Roman"/>
                <w:bCs/>
                <w:sz w:val="20"/>
                <w:szCs w:val="20"/>
              </w:rPr>
              <w:t>Materiały użyte do produkcji stołu trwałe, bezpieczne i łatwe w utrzymaniu higieny z możliwością użycia środków dezynfekujących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BD9" w:rsidRPr="005035AD" w:rsidRDefault="00346BD9" w:rsidP="006A303D">
            <w:pPr>
              <w:suppressAutoHyphens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7C5149" w:rsidRPr="005035AD" w:rsidRDefault="007C5149" w:rsidP="007C5149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C5149" w:rsidRPr="005035AD" w:rsidRDefault="007C5149" w:rsidP="007C5149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5035A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Oświadczamy, że oferowane powyżej wyspecyfikowane urządzenie jest fabrycznie nowe, </w:t>
      </w:r>
      <w:proofErr w:type="spellStart"/>
      <w:r w:rsidRPr="005035AD">
        <w:rPr>
          <w:rFonts w:ascii="Times New Roman" w:eastAsia="Calibri" w:hAnsi="Times New Roman" w:cs="Times New Roman"/>
          <w:sz w:val="20"/>
          <w:szCs w:val="20"/>
          <w:lang w:eastAsia="ar-SA"/>
        </w:rPr>
        <w:t>niepowystawowe</w:t>
      </w:r>
      <w:proofErr w:type="spellEnd"/>
      <w:r w:rsidRPr="005035AD">
        <w:rPr>
          <w:rFonts w:ascii="Times New Roman" w:eastAsia="Calibri" w:hAnsi="Times New Roman" w:cs="Times New Roman"/>
          <w:sz w:val="20"/>
          <w:szCs w:val="20"/>
          <w:lang w:eastAsia="ar-SA"/>
        </w:rPr>
        <w:t>, kompletne i będzie po zainstalowaniu gotowe do podjęcia działalności leczniczej bez żadnych dodatkowych zakupów i inwestycji (poza materiałami eksploatacyjnymi)</w:t>
      </w:r>
    </w:p>
    <w:p w:rsidR="007C5149" w:rsidRDefault="007C5149" w:rsidP="007C5149">
      <w:pPr>
        <w:rPr>
          <w:rFonts w:ascii="Times New Roman" w:hAnsi="Times New Roman" w:cs="Times New Roman"/>
          <w:b/>
          <w:sz w:val="20"/>
          <w:szCs w:val="20"/>
        </w:rPr>
      </w:pPr>
    </w:p>
    <w:p w:rsidR="007C5149" w:rsidRPr="005035AD" w:rsidRDefault="007C5149" w:rsidP="007C5149">
      <w:pPr>
        <w:jc w:val="center"/>
        <w:rPr>
          <w:rFonts w:ascii="Times New Roman" w:hAnsi="Times New Roman" w:cs="Times New Roman"/>
          <w:b/>
          <w:bCs/>
          <w:szCs w:val="20"/>
        </w:rPr>
      </w:pPr>
      <w:bookmarkStart w:id="0" w:name="_GoBack"/>
      <w:bookmarkEnd w:id="0"/>
      <w:r w:rsidRPr="005035AD">
        <w:rPr>
          <w:rFonts w:ascii="Times New Roman" w:hAnsi="Times New Roman" w:cs="Times New Roman"/>
          <w:b/>
          <w:bCs/>
          <w:szCs w:val="20"/>
        </w:rPr>
        <w:t>B. FORMULARZ CENOWY</w:t>
      </w:r>
    </w:p>
    <w:tbl>
      <w:tblPr>
        <w:tblW w:w="146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560"/>
        <w:gridCol w:w="1559"/>
        <w:gridCol w:w="992"/>
        <w:gridCol w:w="1418"/>
        <w:gridCol w:w="992"/>
        <w:gridCol w:w="1559"/>
        <w:gridCol w:w="1559"/>
        <w:gridCol w:w="1559"/>
      </w:tblGrid>
      <w:tr w:rsidR="007C5149" w:rsidRPr="005035AD" w:rsidTr="006A303D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149" w:rsidRPr="005035AD" w:rsidRDefault="00276BFC" w:rsidP="006A3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L</w:t>
            </w:r>
            <w:r w:rsidR="007C5149" w:rsidRPr="005035AD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149" w:rsidRPr="005035AD" w:rsidRDefault="007C5149" w:rsidP="006A30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  <w:p w:rsidR="007C5149" w:rsidRPr="005035AD" w:rsidRDefault="007C5149" w:rsidP="006A3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5149" w:rsidRPr="005035AD" w:rsidRDefault="007C5149" w:rsidP="006A30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03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Nazwa, producent, nr katalogowy</w:t>
            </w:r>
          </w:p>
          <w:p w:rsidR="007C5149" w:rsidRPr="005035AD" w:rsidRDefault="007C5149" w:rsidP="006A3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/W przypadku, gdy poszczególne elementy składowe urządzenia zawierają własne nr katalogowe, należy podać te numery/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Wytwórca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Stawka VAT  (%)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C5149" w:rsidRPr="005035AD" w:rsidRDefault="007C5149" w:rsidP="006A30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7C5149" w:rsidRPr="005035AD" w:rsidTr="006A303D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149" w:rsidRPr="005035AD" w:rsidRDefault="0093130B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pl-PL"/>
              </w:rPr>
              <w:t>Stół wielofunkcyjny do ćwiczeń siłowych ręki</w:t>
            </w:r>
            <w:r w:rsidR="007C5149" w:rsidRPr="005035AD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pl-PL"/>
              </w:rPr>
              <w:t>- o parametrach technicznych określonych w części A  pozycji nr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149" w:rsidRPr="005035AD" w:rsidRDefault="007C5149" w:rsidP="006A30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 szt</w:t>
            </w:r>
            <w:r w:rsidR="00CF6B61" w:rsidRPr="005035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C5149" w:rsidRPr="005035AD" w:rsidRDefault="007C5149" w:rsidP="006A303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C5149" w:rsidRPr="005035AD" w:rsidRDefault="007C5149" w:rsidP="007C5149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035A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7C5149" w:rsidRPr="005035AD" w:rsidRDefault="007C5149" w:rsidP="007C514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035AD">
        <w:rPr>
          <w:rFonts w:ascii="Times New Roman" w:hAnsi="Times New Roman" w:cs="Times New Roman"/>
          <w:sz w:val="20"/>
          <w:szCs w:val="20"/>
        </w:rPr>
        <w:t>Wartość netto pakietu:    …………………            Słownie:  ................................................................................</w:t>
      </w:r>
    </w:p>
    <w:p w:rsidR="007C5149" w:rsidRPr="005035AD" w:rsidRDefault="007C5149" w:rsidP="007C5149">
      <w:pPr>
        <w:jc w:val="both"/>
        <w:rPr>
          <w:rFonts w:ascii="Times New Roman" w:hAnsi="Times New Roman" w:cs="Times New Roman"/>
          <w:sz w:val="20"/>
          <w:szCs w:val="20"/>
        </w:rPr>
      </w:pPr>
      <w:r w:rsidRPr="005035AD">
        <w:rPr>
          <w:rFonts w:ascii="Times New Roman" w:hAnsi="Times New Roman" w:cs="Times New Roman"/>
          <w:sz w:val="20"/>
          <w:szCs w:val="20"/>
        </w:rPr>
        <w:t xml:space="preserve">Wartość brutto pakietu:   …………………      </w:t>
      </w:r>
      <w:r w:rsidR="00276BFC">
        <w:rPr>
          <w:rFonts w:ascii="Times New Roman" w:hAnsi="Times New Roman" w:cs="Times New Roman"/>
          <w:sz w:val="20"/>
          <w:szCs w:val="20"/>
        </w:rPr>
        <w:t xml:space="preserve">   </w:t>
      </w:r>
      <w:r w:rsidRPr="005035AD">
        <w:rPr>
          <w:rFonts w:ascii="Times New Roman" w:hAnsi="Times New Roman" w:cs="Times New Roman"/>
          <w:sz w:val="20"/>
          <w:szCs w:val="20"/>
        </w:rPr>
        <w:t xml:space="preserve">  Słownie:  ................................................................................</w:t>
      </w:r>
    </w:p>
    <w:p w:rsidR="00011A25" w:rsidRPr="005035AD" w:rsidRDefault="00011A25" w:rsidP="007C514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C5149" w:rsidRPr="005035AD" w:rsidRDefault="007C5149" w:rsidP="007C5149">
      <w:pPr>
        <w:jc w:val="right"/>
        <w:rPr>
          <w:rFonts w:ascii="Times New Roman" w:hAnsi="Times New Roman" w:cs="Times New Roman"/>
          <w:sz w:val="20"/>
          <w:szCs w:val="20"/>
        </w:rPr>
      </w:pPr>
      <w:r w:rsidRPr="005035A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</w:t>
      </w:r>
    </w:p>
    <w:p w:rsidR="007C5149" w:rsidRPr="005035AD" w:rsidRDefault="007C5149" w:rsidP="007C5149">
      <w:pPr>
        <w:jc w:val="right"/>
        <w:rPr>
          <w:rFonts w:ascii="Times New Roman" w:hAnsi="Times New Roman" w:cs="Times New Roman"/>
          <w:sz w:val="20"/>
          <w:szCs w:val="20"/>
        </w:rPr>
      </w:pPr>
      <w:r w:rsidRPr="005035AD">
        <w:rPr>
          <w:rFonts w:ascii="Times New Roman" w:hAnsi="Times New Roman" w:cs="Times New Roman"/>
          <w:sz w:val="20"/>
          <w:szCs w:val="20"/>
        </w:rPr>
        <w:t>/podpis i pieczątka upoważnionego przedstawiciela/</w:t>
      </w:r>
    </w:p>
    <w:sectPr w:rsidR="007C5149" w:rsidRPr="005035AD" w:rsidSect="00ED1A84">
      <w:footerReference w:type="default" r:id="rId8"/>
      <w:pgSz w:w="16838" w:h="11906" w:orient="landscape"/>
      <w:pgMar w:top="1276" w:right="1418" w:bottom="1134" w:left="1418" w:header="709" w:footer="64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9E" w:rsidRDefault="00CA4C9E">
      <w:pPr>
        <w:spacing w:after="0" w:line="240" w:lineRule="auto"/>
      </w:pPr>
      <w:r>
        <w:separator/>
      </w:r>
    </w:p>
  </w:endnote>
  <w:endnote w:type="continuationSeparator" w:id="0">
    <w:p w:rsidR="00CA4C9E" w:rsidRDefault="00CA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9201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F478BC" w:rsidRPr="00544A9F" w:rsidRDefault="00544A9F" w:rsidP="00544A9F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544A9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44A9F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44A9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D3BDF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544A9F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9E" w:rsidRDefault="00CA4C9E">
      <w:pPr>
        <w:spacing w:after="0" w:line="240" w:lineRule="auto"/>
      </w:pPr>
      <w:r>
        <w:separator/>
      </w:r>
    </w:p>
  </w:footnote>
  <w:footnote w:type="continuationSeparator" w:id="0">
    <w:p w:rsidR="00CA4C9E" w:rsidRDefault="00CA4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B6E9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9E3F6F"/>
    <w:multiLevelType w:val="hybridMultilevel"/>
    <w:tmpl w:val="2A64A3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30FF1"/>
    <w:multiLevelType w:val="hybridMultilevel"/>
    <w:tmpl w:val="9C4455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5D3C99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D18CB"/>
    <w:multiLevelType w:val="hybridMultilevel"/>
    <w:tmpl w:val="D4E620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D6CC3"/>
    <w:multiLevelType w:val="hybridMultilevel"/>
    <w:tmpl w:val="531250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30818"/>
    <w:multiLevelType w:val="hybridMultilevel"/>
    <w:tmpl w:val="B598F8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9761D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85016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35E35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10AF0"/>
    <w:multiLevelType w:val="hybridMultilevel"/>
    <w:tmpl w:val="48AC48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0687B"/>
    <w:multiLevelType w:val="hybridMultilevel"/>
    <w:tmpl w:val="A81CEA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Calibri" w:hAnsi="Calibri" w:hint="default"/>
        </w:rPr>
      </w:lvl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8C"/>
    <w:rsid w:val="00011A25"/>
    <w:rsid w:val="000A6AC3"/>
    <w:rsid w:val="00276BFC"/>
    <w:rsid w:val="00346BD9"/>
    <w:rsid w:val="00440F8C"/>
    <w:rsid w:val="004A41CF"/>
    <w:rsid w:val="004F64BD"/>
    <w:rsid w:val="005035AD"/>
    <w:rsid w:val="005320EC"/>
    <w:rsid w:val="00544A9F"/>
    <w:rsid w:val="005A2C9D"/>
    <w:rsid w:val="005B1721"/>
    <w:rsid w:val="0070383B"/>
    <w:rsid w:val="007C5149"/>
    <w:rsid w:val="00854D5B"/>
    <w:rsid w:val="008755AF"/>
    <w:rsid w:val="0090685D"/>
    <w:rsid w:val="0093130B"/>
    <w:rsid w:val="00A5732C"/>
    <w:rsid w:val="00C858A9"/>
    <w:rsid w:val="00CA4C9E"/>
    <w:rsid w:val="00CD3BDF"/>
    <w:rsid w:val="00CE2E6F"/>
    <w:rsid w:val="00CF6B61"/>
    <w:rsid w:val="00ED1A84"/>
    <w:rsid w:val="00E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14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C5149"/>
    <w:pPr>
      <w:ind w:left="720"/>
      <w:contextualSpacing/>
    </w:pPr>
  </w:style>
  <w:style w:type="paragraph" w:customStyle="1" w:styleId="Standard">
    <w:name w:val="Standard"/>
    <w:rsid w:val="007C514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C514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C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149"/>
  </w:style>
  <w:style w:type="paragraph" w:styleId="Nagwek">
    <w:name w:val="header"/>
    <w:basedOn w:val="Normalny"/>
    <w:link w:val="NagwekZnak"/>
    <w:uiPriority w:val="99"/>
    <w:unhideWhenUsed/>
    <w:rsid w:val="005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149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C5149"/>
    <w:pPr>
      <w:ind w:left="720"/>
      <w:contextualSpacing/>
    </w:pPr>
  </w:style>
  <w:style w:type="paragraph" w:customStyle="1" w:styleId="Standard">
    <w:name w:val="Standard"/>
    <w:rsid w:val="007C5149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C514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C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149"/>
  </w:style>
  <w:style w:type="paragraph" w:styleId="Nagwek">
    <w:name w:val="header"/>
    <w:basedOn w:val="Normalny"/>
    <w:link w:val="NagwekZnak"/>
    <w:uiPriority w:val="99"/>
    <w:unhideWhenUsed/>
    <w:rsid w:val="005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Jakubowska</dc:creator>
  <cp:lastModifiedBy>Sabina Jakubowska</cp:lastModifiedBy>
  <cp:revision>19</cp:revision>
  <cp:lastPrinted>2018-12-05T15:20:00Z</cp:lastPrinted>
  <dcterms:created xsi:type="dcterms:W3CDTF">2018-11-13T11:10:00Z</dcterms:created>
  <dcterms:modified xsi:type="dcterms:W3CDTF">2018-12-05T15:20:00Z</dcterms:modified>
</cp:coreProperties>
</file>